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B0" w:rsidRPr="007623A5" w:rsidRDefault="007E76BB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</w:t>
      </w:r>
      <w:proofErr w:type="spellStart"/>
      <w:r w:rsidRPr="007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Янгельской</w:t>
      </w:r>
      <w:proofErr w:type="spellEnd"/>
      <w:r w:rsidRPr="007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сельской модельной библиотеки имени Ф.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5B0" w:rsidRPr="007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Павленкова по сохранению, изучению и попу</w:t>
      </w:r>
      <w:r w:rsidR="0094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ляризации культурного наследия</w:t>
      </w:r>
      <w:r w:rsidR="009465B0" w:rsidRPr="007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5B0" w:rsidRPr="007623A5" w:rsidRDefault="009465B0" w:rsidP="00E0457B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23A5">
        <w:rPr>
          <w:rFonts w:ascii="Times New Roman" w:hAnsi="Times New Roman" w:cs="Times New Roman"/>
          <w:b/>
          <w:i/>
          <w:sz w:val="24"/>
          <w:szCs w:val="24"/>
        </w:rPr>
        <w:t>Мазанкина</w:t>
      </w:r>
      <w:proofErr w:type="spellEnd"/>
      <w:r w:rsidRPr="007623A5">
        <w:rPr>
          <w:rFonts w:ascii="Times New Roman" w:hAnsi="Times New Roman" w:cs="Times New Roman"/>
          <w:b/>
          <w:i/>
          <w:sz w:val="24"/>
          <w:szCs w:val="24"/>
        </w:rPr>
        <w:t xml:space="preserve"> Людмила Александровна</w:t>
      </w:r>
      <w:r>
        <w:rPr>
          <w:rFonts w:ascii="Times New Roman" w:hAnsi="Times New Roman" w:cs="Times New Roman"/>
          <w:i/>
          <w:sz w:val="24"/>
          <w:szCs w:val="24"/>
        </w:rPr>
        <w:t>, зав.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3A5">
        <w:rPr>
          <w:rFonts w:ascii="Times New Roman" w:hAnsi="Times New Roman" w:cs="Times New Roman"/>
          <w:i/>
          <w:sz w:val="24"/>
          <w:szCs w:val="24"/>
        </w:rPr>
        <w:t>Янгельской</w:t>
      </w:r>
      <w:proofErr w:type="spellEnd"/>
      <w:r w:rsidRPr="007623A5">
        <w:rPr>
          <w:rFonts w:ascii="Times New Roman" w:hAnsi="Times New Roman" w:cs="Times New Roman"/>
          <w:i/>
          <w:sz w:val="24"/>
          <w:szCs w:val="24"/>
        </w:rPr>
        <w:t xml:space="preserve"> сельской библиотекой имени Ф.</w:t>
      </w:r>
      <w:r w:rsidR="007E76BB">
        <w:rPr>
          <w:rFonts w:ascii="Times New Roman" w:hAnsi="Times New Roman" w:cs="Times New Roman"/>
          <w:i/>
          <w:sz w:val="24"/>
          <w:szCs w:val="24"/>
        </w:rPr>
        <w:t> 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Ф. Павленкова, </w:t>
      </w:r>
      <w:r>
        <w:rPr>
          <w:rFonts w:ascii="Times New Roman" w:hAnsi="Times New Roman" w:cs="Times New Roman"/>
          <w:i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Агаповская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ЦБС» (</w:t>
      </w:r>
      <w:r w:rsidRPr="006E33DE">
        <w:rPr>
          <w:rFonts w:ascii="Times New Roman" w:hAnsi="Times New Roman" w:cs="Times New Roman"/>
          <w:i/>
          <w:sz w:val="24"/>
          <w:szCs w:val="24"/>
        </w:rPr>
        <w:t>п.</w:t>
      </w:r>
      <w:r w:rsidR="007E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3DE">
        <w:rPr>
          <w:rFonts w:ascii="Times New Roman" w:hAnsi="Times New Roman" w:cs="Times New Roman"/>
          <w:i/>
          <w:sz w:val="24"/>
          <w:szCs w:val="24"/>
        </w:rPr>
        <w:t>Янгельский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E3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3A5">
        <w:rPr>
          <w:rFonts w:ascii="Times New Roman" w:hAnsi="Times New Roman" w:cs="Times New Roman"/>
          <w:i/>
          <w:sz w:val="24"/>
          <w:szCs w:val="24"/>
        </w:rPr>
        <w:t>Челябинск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i/>
          <w:sz w:val="24"/>
          <w:szCs w:val="24"/>
        </w:rPr>
        <w:t>ь)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65B0" w:rsidRPr="007E76BB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A5">
        <w:rPr>
          <w:rFonts w:ascii="Times New Roman" w:hAnsi="Times New Roman" w:cs="Times New Roman"/>
          <w:b/>
          <w:sz w:val="24"/>
          <w:szCs w:val="24"/>
        </w:rPr>
        <w:t>«Культурное наследие края: Возродим. Сохраним. Приумножим» «Очаг культуры негасимый» (Инновационные проекты сельской библиотеки)</w:t>
      </w: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A5">
        <w:rPr>
          <w:rFonts w:ascii="Times New Roman" w:hAnsi="Times New Roman" w:cs="Times New Roman"/>
          <w:b/>
          <w:i/>
          <w:sz w:val="24"/>
          <w:szCs w:val="24"/>
        </w:rPr>
        <w:t>Самойлова Светлана Павловна</w:t>
      </w:r>
      <w:r w:rsidRPr="007623A5">
        <w:rPr>
          <w:rFonts w:ascii="Times New Roman" w:hAnsi="Times New Roman" w:cs="Times New Roman"/>
          <w:i/>
          <w:sz w:val="24"/>
          <w:szCs w:val="24"/>
        </w:rPr>
        <w:t>, зав</w:t>
      </w:r>
      <w:r w:rsidR="005E669E">
        <w:rPr>
          <w:rFonts w:ascii="Times New Roman" w:hAnsi="Times New Roman" w:cs="Times New Roman"/>
          <w:i/>
          <w:sz w:val="24"/>
          <w:szCs w:val="24"/>
        </w:rPr>
        <w:t>.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69E">
        <w:rPr>
          <w:rFonts w:ascii="Times New Roman" w:hAnsi="Times New Roman" w:cs="Times New Roman"/>
          <w:i/>
          <w:sz w:val="24"/>
          <w:szCs w:val="24"/>
        </w:rPr>
        <w:t>м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одельной </w:t>
      </w:r>
      <w:proofErr w:type="spellStart"/>
      <w:r w:rsidRPr="007623A5">
        <w:rPr>
          <w:rFonts w:ascii="Times New Roman" w:hAnsi="Times New Roman" w:cs="Times New Roman"/>
          <w:i/>
          <w:sz w:val="24"/>
          <w:szCs w:val="24"/>
        </w:rPr>
        <w:t>павленковской</w:t>
      </w:r>
      <w:proofErr w:type="spellEnd"/>
      <w:r w:rsidRPr="007623A5">
        <w:rPr>
          <w:rFonts w:ascii="Times New Roman" w:hAnsi="Times New Roman" w:cs="Times New Roman"/>
          <w:i/>
          <w:sz w:val="24"/>
          <w:szCs w:val="24"/>
        </w:rPr>
        <w:t xml:space="preserve"> библиотекой</w:t>
      </w:r>
      <w:r w:rsidR="005E669E">
        <w:rPr>
          <w:rFonts w:ascii="Times New Roman" w:hAnsi="Times New Roman" w:cs="Times New Roman"/>
          <w:i/>
          <w:sz w:val="24"/>
          <w:szCs w:val="24"/>
        </w:rPr>
        <w:t>-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  <w:r w:rsidR="005E669E">
        <w:rPr>
          <w:rFonts w:ascii="Times New Roman" w:hAnsi="Times New Roman" w:cs="Times New Roman"/>
          <w:i/>
          <w:sz w:val="24"/>
          <w:szCs w:val="24"/>
        </w:rPr>
        <w:t>ом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№9 МКУ «ЦБС»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(пос. Тургояк, </w:t>
      </w:r>
      <w:r w:rsidRPr="007623A5">
        <w:rPr>
          <w:rFonts w:ascii="Times New Roman" w:hAnsi="Times New Roman" w:cs="Times New Roman"/>
          <w:i/>
          <w:sz w:val="24"/>
          <w:szCs w:val="24"/>
        </w:rPr>
        <w:t>Челябинская область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65B0" w:rsidRPr="00E218FB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3A5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для молодёжи: новые возможности и  технологии развития (Из </w:t>
      </w:r>
      <w:r w:rsidRPr="007623A5">
        <w:rPr>
          <w:rFonts w:ascii="Times New Roman" w:hAnsi="Times New Roman" w:cs="Times New Roman"/>
          <w:b/>
          <w:sz w:val="24"/>
          <w:szCs w:val="24"/>
        </w:rPr>
        <w:t xml:space="preserve">опыта работы </w:t>
      </w:r>
      <w:proofErr w:type="spellStart"/>
      <w:r w:rsidRPr="007623A5">
        <w:rPr>
          <w:rFonts w:ascii="Times New Roman" w:hAnsi="Times New Roman" w:cs="Times New Roman"/>
          <w:b/>
          <w:sz w:val="24"/>
          <w:szCs w:val="24"/>
        </w:rPr>
        <w:t>Каратабанской</w:t>
      </w:r>
      <w:proofErr w:type="spellEnd"/>
      <w:r w:rsidRPr="007623A5">
        <w:rPr>
          <w:rFonts w:ascii="Times New Roman" w:hAnsi="Times New Roman" w:cs="Times New Roman"/>
          <w:b/>
          <w:sz w:val="24"/>
          <w:szCs w:val="24"/>
        </w:rPr>
        <w:t xml:space="preserve"> сельской </w:t>
      </w:r>
      <w:proofErr w:type="spellStart"/>
      <w:r w:rsidRPr="007623A5">
        <w:rPr>
          <w:rFonts w:ascii="Times New Roman" w:hAnsi="Times New Roman" w:cs="Times New Roman"/>
          <w:b/>
          <w:sz w:val="24"/>
          <w:szCs w:val="24"/>
        </w:rPr>
        <w:t>Павленковской</w:t>
      </w:r>
      <w:proofErr w:type="spellEnd"/>
      <w:r w:rsidRPr="007623A5">
        <w:rPr>
          <w:rFonts w:ascii="Times New Roman" w:hAnsi="Times New Roman" w:cs="Times New Roman"/>
          <w:b/>
          <w:sz w:val="24"/>
          <w:szCs w:val="24"/>
        </w:rPr>
        <w:t xml:space="preserve"> библиотеки им. Василия Николаевича Кузнецова по привлечению молодых читателей)</w:t>
      </w: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23A5">
        <w:rPr>
          <w:rFonts w:ascii="Times New Roman" w:hAnsi="Times New Roman" w:cs="Times New Roman"/>
          <w:b/>
          <w:i/>
          <w:sz w:val="24"/>
          <w:szCs w:val="24"/>
        </w:rPr>
        <w:t>Силиян</w:t>
      </w:r>
      <w:proofErr w:type="spellEnd"/>
      <w:r w:rsidRPr="007623A5">
        <w:rPr>
          <w:rFonts w:ascii="Times New Roman" w:hAnsi="Times New Roman" w:cs="Times New Roman"/>
          <w:b/>
          <w:i/>
          <w:sz w:val="24"/>
          <w:szCs w:val="24"/>
        </w:rPr>
        <w:t xml:space="preserve"> Ольга Игоревна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, директор МКУК ЦБС </w:t>
      </w:r>
      <w:proofErr w:type="spellStart"/>
      <w:r w:rsidRPr="007623A5">
        <w:rPr>
          <w:rFonts w:ascii="Times New Roman" w:hAnsi="Times New Roman" w:cs="Times New Roman"/>
          <w:i/>
          <w:sz w:val="24"/>
          <w:szCs w:val="24"/>
        </w:rPr>
        <w:t>Каратабанского</w:t>
      </w:r>
      <w:proofErr w:type="spellEnd"/>
      <w:r w:rsidRPr="007623A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proofErr w:type="spellStart"/>
      <w:r w:rsidRPr="007623A5">
        <w:rPr>
          <w:rFonts w:ascii="Times New Roman" w:hAnsi="Times New Roman" w:cs="Times New Roman"/>
          <w:i/>
          <w:sz w:val="24"/>
          <w:szCs w:val="24"/>
        </w:rPr>
        <w:t>Еткульского</w:t>
      </w:r>
      <w:proofErr w:type="spellEnd"/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8F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(с. Каратабан, </w:t>
      </w:r>
      <w:r w:rsidRPr="007623A5">
        <w:rPr>
          <w:rFonts w:ascii="Times New Roman" w:hAnsi="Times New Roman" w:cs="Times New Roman"/>
          <w:i/>
          <w:sz w:val="24"/>
          <w:szCs w:val="24"/>
        </w:rPr>
        <w:t>Челябинск</w:t>
      </w:r>
      <w:r>
        <w:rPr>
          <w:rFonts w:ascii="Times New Roman" w:hAnsi="Times New Roman" w:cs="Times New Roman"/>
          <w:i/>
          <w:sz w:val="24"/>
          <w:szCs w:val="24"/>
        </w:rPr>
        <w:t>ая область)</w:t>
      </w:r>
    </w:p>
    <w:p w:rsidR="009465B0" w:rsidRPr="00E218FB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A5">
        <w:rPr>
          <w:rFonts w:ascii="Times New Roman" w:hAnsi="Times New Roman" w:cs="Times New Roman"/>
          <w:b/>
          <w:sz w:val="24"/>
          <w:szCs w:val="24"/>
        </w:rPr>
        <w:t>Книжное наследие Павленкова в электронной среде</w:t>
      </w: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A5">
        <w:rPr>
          <w:rFonts w:ascii="Times New Roman" w:hAnsi="Times New Roman" w:cs="Times New Roman"/>
          <w:b/>
          <w:i/>
          <w:sz w:val="24"/>
          <w:szCs w:val="24"/>
        </w:rPr>
        <w:t>Ярославцева Наталья Николаевна</w:t>
      </w:r>
      <w:r w:rsidRPr="007623A5">
        <w:rPr>
          <w:rFonts w:ascii="Times New Roman" w:hAnsi="Times New Roman" w:cs="Times New Roman"/>
          <w:i/>
          <w:sz w:val="24"/>
          <w:szCs w:val="24"/>
        </w:rPr>
        <w:t>, зав. научно-методическим отделом Кировской областной научной библиотеки им. А.</w:t>
      </w:r>
      <w:r w:rsidR="001E252C">
        <w:rPr>
          <w:rFonts w:ascii="Times New Roman" w:hAnsi="Times New Roman" w:cs="Times New Roman"/>
          <w:i/>
          <w:sz w:val="24"/>
          <w:szCs w:val="24"/>
        </w:rPr>
        <w:t> </w:t>
      </w:r>
      <w:r w:rsidRPr="007623A5">
        <w:rPr>
          <w:rFonts w:ascii="Times New Roman" w:hAnsi="Times New Roman" w:cs="Times New Roman"/>
          <w:i/>
          <w:sz w:val="24"/>
          <w:szCs w:val="24"/>
        </w:rPr>
        <w:t>И.</w:t>
      </w:r>
      <w:r w:rsidR="001E252C">
        <w:t> </w:t>
      </w:r>
      <w:r w:rsidRPr="007623A5">
        <w:rPr>
          <w:rFonts w:ascii="Times New Roman" w:hAnsi="Times New Roman" w:cs="Times New Roman"/>
          <w:i/>
          <w:sz w:val="24"/>
          <w:szCs w:val="24"/>
        </w:rPr>
        <w:t>Герцена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(г. Киров)</w:t>
      </w:r>
    </w:p>
    <w:p w:rsidR="009465B0" w:rsidRPr="00E0457B" w:rsidRDefault="009465B0" w:rsidP="0094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65B0" w:rsidRPr="007623A5" w:rsidRDefault="009465B0" w:rsidP="00E0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AD">
        <w:rPr>
          <w:rFonts w:ascii="Times New Roman" w:hAnsi="Times New Roman" w:cs="Times New Roman"/>
          <w:b/>
          <w:sz w:val="24"/>
          <w:szCs w:val="24"/>
        </w:rPr>
        <w:t>11.30-12.00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7623A5">
        <w:rPr>
          <w:rFonts w:ascii="Times New Roman" w:hAnsi="Times New Roman" w:cs="Times New Roman"/>
          <w:sz w:val="24"/>
          <w:szCs w:val="24"/>
        </w:rPr>
        <w:t>офе-брейк, обед</w:t>
      </w:r>
    </w:p>
    <w:p w:rsidR="009465B0" w:rsidRPr="00E0457B" w:rsidRDefault="009465B0" w:rsidP="0094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65B0" w:rsidRPr="007623A5" w:rsidRDefault="009465B0" w:rsidP="00E0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AD">
        <w:rPr>
          <w:rFonts w:ascii="Times New Roman" w:hAnsi="Times New Roman" w:cs="Times New Roman"/>
          <w:b/>
          <w:sz w:val="24"/>
          <w:szCs w:val="24"/>
        </w:rPr>
        <w:t>12-00-14-00</w:t>
      </w:r>
      <w:r w:rsidR="00A7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23A5">
        <w:rPr>
          <w:rFonts w:ascii="Times New Roman" w:hAnsi="Times New Roman" w:cs="Times New Roman"/>
          <w:sz w:val="24"/>
          <w:szCs w:val="24"/>
        </w:rPr>
        <w:t xml:space="preserve">тчетно-перевыборное собрание Клуба ЮНЕСКО «Содружество </w:t>
      </w:r>
      <w:proofErr w:type="spellStart"/>
      <w:r w:rsidRPr="007623A5">
        <w:rPr>
          <w:rFonts w:ascii="Times New Roman" w:hAnsi="Times New Roman" w:cs="Times New Roman"/>
          <w:sz w:val="24"/>
          <w:szCs w:val="24"/>
        </w:rPr>
        <w:t>павлен</w:t>
      </w:r>
      <w:r w:rsidR="00A76B06">
        <w:rPr>
          <w:rFonts w:ascii="Times New Roman" w:hAnsi="Times New Roman" w:cs="Times New Roman"/>
          <w:sz w:val="24"/>
          <w:szCs w:val="24"/>
        </w:rPr>
        <w:t>-</w:t>
      </w:r>
      <w:r w:rsidRPr="007623A5">
        <w:rPr>
          <w:rFonts w:ascii="Times New Roman" w:hAnsi="Times New Roman" w:cs="Times New Roman"/>
          <w:sz w:val="24"/>
          <w:szCs w:val="24"/>
        </w:rPr>
        <w:t>ковских</w:t>
      </w:r>
      <w:proofErr w:type="spellEnd"/>
      <w:r w:rsidRPr="007623A5">
        <w:rPr>
          <w:rFonts w:ascii="Times New Roman" w:hAnsi="Times New Roman" w:cs="Times New Roman"/>
          <w:sz w:val="24"/>
          <w:szCs w:val="24"/>
        </w:rPr>
        <w:t xml:space="preserve"> библиотек»</w:t>
      </w: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3A5">
        <w:rPr>
          <w:rFonts w:ascii="Times New Roman" w:hAnsi="Times New Roman" w:cs="Times New Roman"/>
          <w:sz w:val="24"/>
          <w:szCs w:val="24"/>
        </w:rPr>
        <w:t xml:space="preserve">Принятие новой редакции Устава Клуба ЮНЕСКО «Содружество </w:t>
      </w:r>
      <w:proofErr w:type="spellStart"/>
      <w:r w:rsidRPr="007623A5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7623A5">
        <w:rPr>
          <w:rFonts w:ascii="Times New Roman" w:hAnsi="Times New Roman" w:cs="Times New Roman"/>
          <w:sz w:val="24"/>
          <w:szCs w:val="24"/>
        </w:rPr>
        <w:t xml:space="preserve"> библиотек»</w:t>
      </w:r>
    </w:p>
    <w:p w:rsidR="009465B0" w:rsidRPr="007623A5" w:rsidRDefault="009465B0" w:rsidP="00E04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3A5">
        <w:rPr>
          <w:rFonts w:ascii="Times New Roman" w:hAnsi="Times New Roman" w:cs="Times New Roman"/>
          <w:sz w:val="24"/>
          <w:szCs w:val="24"/>
        </w:rPr>
        <w:t>Отчеты руководителей и кураторов отделений</w:t>
      </w:r>
    </w:p>
    <w:p w:rsidR="009465B0" w:rsidRDefault="009465B0" w:rsidP="00E0457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3A5">
        <w:rPr>
          <w:rFonts w:ascii="Times New Roman" w:hAnsi="Times New Roman" w:cs="Times New Roman"/>
          <w:sz w:val="24"/>
          <w:szCs w:val="24"/>
        </w:rPr>
        <w:t xml:space="preserve">Выборы Совета. Выборы президента </w:t>
      </w:r>
      <w:proofErr w:type="spellStart"/>
      <w:r w:rsidRPr="007623A5">
        <w:rPr>
          <w:rFonts w:ascii="Times New Roman" w:hAnsi="Times New Roman" w:cs="Times New Roman"/>
          <w:sz w:val="24"/>
          <w:szCs w:val="24"/>
        </w:rPr>
        <w:t>Клу</w:t>
      </w:r>
      <w:proofErr w:type="spellEnd"/>
      <w:r w:rsidR="00E0457B">
        <w:rPr>
          <w:rFonts w:ascii="Times New Roman" w:hAnsi="Times New Roman" w:cs="Times New Roman"/>
          <w:sz w:val="24"/>
          <w:szCs w:val="24"/>
        </w:rPr>
        <w:t>-</w:t>
      </w:r>
      <w:r w:rsidRPr="007623A5">
        <w:rPr>
          <w:rFonts w:ascii="Times New Roman" w:hAnsi="Times New Roman" w:cs="Times New Roman"/>
          <w:sz w:val="24"/>
          <w:szCs w:val="24"/>
        </w:rPr>
        <w:t xml:space="preserve">ба ЮНЕСКО «Содружество </w:t>
      </w:r>
      <w:proofErr w:type="spellStart"/>
      <w:r w:rsidRPr="007623A5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7623A5">
        <w:rPr>
          <w:rFonts w:ascii="Times New Roman" w:hAnsi="Times New Roman" w:cs="Times New Roman"/>
          <w:sz w:val="24"/>
          <w:szCs w:val="24"/>
        </w:rPr>
        <w:t xml:space="preserve"> библиотек»</w:t>
      </w:r>
    </w:p>
    <w:p w:rsidR="007E76BB" w:rsidRPr="007E76BB" w:rsidRDefault="007E76BB" w:rsidP="00E0457B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9465B0" w:rsidRPr="00A76B06" w:rsidRDefault="009465B0" w:rsidP="007E76B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A04AD">
        <w:rPr>
          <w:rFonts w:ascii="Times New Roman" w:hAnsi="Times New Roman" w:cs="Times New Roman"/>
          <w:b/>
          <w:sz w:val="24"/>
          <w:szCs w:val="24"/>
        </w:rPr>
        <w:t>15.00 – 16.20</w:t>
      </w:r>
      <w:r w:rsidRPr="00762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Экскурсия в М</w:t>
      </w:r>
      <w:r w:rsidRPr="007623A5">
        <w:rPr>
          <w:rFonts w:ascii="Times New Roman" w:hAnsi="Times New Roman" w:cs="Times New Roman"/>
          <w:sz w:val="24"/>
          <w:szCs w:val="24"/>
        </w:rPr>
        <w:t>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23A5">
        <w:rPr>
          <w:rFonts w:ascii="Times New Roman" w:hAnsi="Times New Roman" w:cs="Times New Roman"/>
          <w:sz w:val="24"/>
          <w:szCs w:val="24"/>
        </w:rPr>
        <w:t xml:space="preserve"> истории шоколада</w:t>
      </w:r>
      <w:r w:rsidRPr="00762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06">
        <w:rPr>
          <w:rFonts w:ascii="Times New Roman" w:hAnsi="Times New Roman" w:cs="Times New Roman"/>
          <w:b/>
          <w:sz w:val="24"/>
          <w:szCs w:val="24"/>
        </w:rPr>
        <w:t>(</w:t>
      </w:r>
      <w:r w:rsidRPr="00A76B0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Спасская, 15)</w:t>
      </w:r>
    </w:p>
    <w:p w:rsidR="009465B0" w:rsidRPr="007E76BB" w:rsidRDefault="009465B0" w:rsidP="009465B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465B0" w:rsidRPr="00500A77" w:rsidRDefault="009465B0" w:rsidP="007E7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370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Pr="002169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Арт-центре Библиотеки им. А.</w:t>
      </w:r>
      <w:r w:rsidR="002169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2169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И. Герцена в рамках акции «Ноябрь литературный </w:t>
      </w:r>
      <w:r w:rsidR="002169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пройдет </w:t>
      </w:r>
      <w:r w:rsidRPr="002169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презентация книги вятской поэтессы </w:t>
      </w:r>
      <w:r w:rsidRPr="00500A7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Татьяны </w:t>
      </w:r>
      <w:proofErr w:type="spellStart"/>
      <w:r w:rsidRPr="00500A7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Тунгусовой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«Деревенская невеста» </w:t>
      </w:r>
      <w:r w:rsidRPr="00500A77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(Киров, 2013)</w:t>
      </w:r>
    </w:p>
    <w:p w:rsidR="00FD0B8B" w:rsidRDefault="00FF3208" w:rsidP="005870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CB51C9" wp14:editId="1D0D45CB">
            <wp:extent cx="3014980" cy="765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одружест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76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08" w:rsidRPr="001C7CDD" w:rsidRDefault="00FF3208" w:rsidP="00FF3208">
      <w:pPr>
        <w:spacing w:after="0" w:line="240" w:lineRule="auto"/>
        <w:jc w:val="center"/>
      </w:pPr>
      <w:r w:rsidRPr="001C7CDD">
        <w:t>Российская межрегиональная общественная организация</w:t>
      </w:r>
      <w:r>
        <w:t xml:space="preserve"> </w:t>
      </w:r>
      <w:r w:rsidRPr="001C7CDD">
        <w:t xml:space="preserve">Клуб ЮНЕСКО «Содружество </w:t>
      </w:r>
      <w:proofErr w:type="spellStart"/>
      <w:r w:rsidRPr="001C7CDD">
        <w:t>павленковских</w:t>
      </w:r>
      <w:proofErr w:type="spellEnd"/>
      <w:r w:rsidRPr="001C7CDD">
        <w:t xml:space="preserve"> библиотек»</w:t>
      </w:r>
    </w:p>
    <w:p w:rsidR="00587051" w:rsidRDefault="00FF3208" w:rsidP="00FF3208">
      <w:pPr>
        <w:spacing w:after="0" w:line="240" w:lineRule="auto"/>
        <w:jc w:val="center"/>
      </w:pPr>
      <w:r w:rsidRPr="001C7CDD">
        <w:t xml:space="preserve">Кировская ордена Почёта государственная универсальная областная научная </w:t>
      </w:r>
    </w:p>
    <w:p w:rsidR="00FF3208" w:rsidRPr="001C7CDD" w:rsidRDefault="00FF3208" w:rsidP="00FF3208">
      <w:pPr>
        <w:spacing w:after="0" w:line="240" w:lineRule="auto"/>
        <w:jc w:val="center"/>
      </w:pPr>
      <w:r w:rsidRPr="001C7CDD">
        <w:t xml:space="preserve">библиотека им. </w:t>
      </w:r>
      <w:proofErr w:type="spellStart"/>
      <w:r w:rsidRPr="001C7CDD">
        <w:t>А.И.Герцена</w:t>
      </w:r>
      <w:proofErr w:type="spellEnd"/>
    </w:p>
    <w:p w:rsidR="00587051" w:rsidRDefault="00FF3208" w:rsidP="00FF3208">
      <w:pPr>
        <w:spacing w:after="0" w:line="240" w:lineRule="auto"/>
        <w:jc w:val="center"/>
      </w:pPr>
      <w:r w:rsidRPr="001C7CDD">
        <w:t xml:space="preserve">Администрация </w:t>
      </w:r>
      <w:proofErr w:type="spellStart"/>
      <w:r w:rsidRPr="001C7CDD">
        <w:t>Нолинского</w:t>
      </w:r>
      <w:proofErr w:type="spellEnd"/>
      <w:r w:rsidRPr="001C7CDD">
        <w:t xml:space="preserve"> района </w:t>
      </w:r>
    </w:p>
    <w:p w:rsidR="00FF3208" w:rsidRPr="001C7CDD" w:rsidRDefault="00FF3208" w:rsidP="00FF3208">
      <w:pPr>
        <w:spacing w:after="0" w:line="240" w:lineRule="auto"/>
        <w:jc w:val="center"/>
      </w:pPr>
      <w:r w:rsidRPr="001C7CDD">
        <w:t>Кировской области</w:t>
      </w:r>
    </w:p>
    <w:p w:rsidR="00FF3208" w:rsidRPr="001C7CDD" w:rsidRDefault="00FF3208" w:rsidP="00FF3208">
      <w:pPr>
        <w:spacing w:after="0" w:line="240" w:lineRule="auto"/>
        <w:jc w:val="center"/>
      </w:pPr>
      <w:r w:rsidRPr="001C7CDD">
        <w:t>МКУК «</w:t>
      </w:r>
      <w:proofErr w:type="spellStart"/>
      <w:r w:rsidRPr="001C7CDD">
        <w:t>Нолинская</w:t>
      </w:r>
      <w:proofErr w:type="spellEnd"/>
      <w:r w:rsidRPr="001C7CDD">
        <w:t xml:space="preserve"> ЦБС»</w:t>
      </w:r>
    </w:p>
    <w:p w:rsidR="00FF3208" w:rsidRDefault="00FF3208" w:rsidP="00FF3208"/>
    <w:p w:rsidR="00FF3208" w:rsidRPr="006C48ED" w:rsidRDefault="00FF3208" w:rsidP="00FF3208">
      <w:pPr>
        <w:jc w:val="center"/>
        <w:rPr>
          <w:b/>
          <w:sz w:val="44"/>
          <w:szCs w:val="44"/>
        </w:rPr>
      </w:pPr>
      <w:proofErr w:type="spellStart"/>
      <w:r w:rsidRPr="006C48ED">
        <w:rPr>
          <w:b/>
          <w:sz w:val="44"/>
          <w:szCs w:val="44"/>
        </w:rPr>
        <w:t>Павленковские</w:t>
      </w:r>
      <w:proofErr w:type="spellEnd"/>
      <w:r w:rsidRPr="006C48ED">
        <w:rPr>
          <w:b/>
          <w:sz w:val="44"/>
          <w:szCs w:val="44"/>
        </w:rPr>
        <w:t xml:space="preserve"> би</w:t>
      </w:r>
      <w:r w:rsidR="00465C06">
        <w:rPr>
          <w:b/>
          <w:sz w:val="44"/>
          <w:szCs w:val="44"/>
        </w:rPr>
        <w:t>блиотеки – культурное наследие р</w:t>
      </w:r>
      <w:r w:rsidRPr="006C48ED">
        <w:rPr>
          <w:b/>
          <w:sz w:val="44"/>
          <w:szCs w:val="44"/>
        </w:rPr>
        <w:t xml:space="preserve">оссийской провинции </w:t>
      </w:r>
    </w:p>
    <w:p w:rsidR="00FF3208" w:rsidRDefault="00FF3208" w:rsidP="00FF320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VII</w:t>
      </w:r>
      <w:r w:rsidRPr="00B70D09">
        <w:rPr>
          <w:sz w:val="36"/>
          <w:szCs w:val="36"/>
        </w:rPr>
        <w:t xml:space="preserve"> Всероссийская </w:t>
      </w:r>
    </w:p>
    <w:p w:rsidR="00FF3208" w:rsidRPr="00FF1546" w:rsidRDefault="00FF3208" w:rsidP="00FF320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B70D09">
        <w:rPr>
          <w:sz w:val="36"/>
          <w:szCs w:val="36"/>
        </w:rPr>
        <w:t>аучн</w:t>
      </w:r>
      <w:r>
        <w:rPr>
          <w:sz w:val="36"/>
          <w:szCs w:val="36"/>
        </w:rPr>
        <w:t xml:space="preserve">о-практическая </w:t>
      </w:r>
      <w:r w:rsidRPr="00B70D09">
        <w:rPr>
          <w:sz w:val="36"/>
          <w:szCs w:val="36"/>
        </w:rPr>
        <w:t xml:space="preserve"> конференция</w:t>
      </w:r>
      <w:r>
        <w:rPr>
          <w:sz w:val="36"/>
          <w:szCs w:val="36"/>
        </w:rPr>
        <w:t xml:space="preserve"> </w:t>
      </w:r>
    </w:p>
    <w:p w:rsidR="00FF3208" w:rsidRDefault="00FF3208" w:rsidP="00FF320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«Содружества </w:t>
      </w:r>
      <w:proofErr w:type="spellStart"/>
      <w:r>
        <w:rPr>
          <w:sz w:val="36"/>
          <w:szCs w:val="36"/>
        </w:rPr>
        <w:t>павленковских</w:t>
      </w:r>
      <w:proofErr w:type="spellEnd"/>
      <w:r>
        <w:rPr>
          <w:sz w:val="36"/>
          <w:szCs w:val="36"/>
        </w:rPr>
        <w:t xml:space="preserve"> библиотек»,</w:t>
      </w:r>
    </w:p>
    <w:p w:rsidR="00465C06" w:rsidRDefault="00FF3208" w:rsidP="00FF3208">
      <w:pPr>
        <w:spacing w:after="0"/>
        <w:jc w:val="center"/>
        <w:rPr>
          <w:sz w:val="36"/>
          <w:szCs w:val="36"/>
        </w:rPr>
      </w:pPr>
      <w:r w:rsidRPr="00B70D09">
        <w:rPr>
          <w:sz w:val="36"/>
          <w:szCs w:val="36"/>
        </w:rPr>
        <w:t xml:space="preserve">посвященная 175-летию </w:t>
      </w:r>
    </w:p>
    <w:p w:rsidR="00465C06" w:rsidRDefault="00FF3208" w:rsidP="00FF3208">
      <w:pPr>
        <w:spacing w:after="0"/>
        <w:jc w:val="center"/>
        <w:rPr>
          <w:sz w:val="36"/>
          <w:szCs w:val="36"/>
        </w:rPr>
      </w:pPr>
      <w:r w:rsidRPr="00B70D09">
        <w:rPr>
          <w:sz w:val="36"/>
          <w:szCs w:val="36"/>
        </w:rPr>
        <w:t xml:space="preserve">со дня рождения </w:t>
      </w:r>
    </w:p>
    <w:p w:rsidR="00FF3208" w:rsidRPr="00B70D09" w:rsidRDefault="00FF3208" w:rsidP="00FF3208">
      <w:pPr>
        <w:spacing w:after="0"/>
        <w:jc w:val="center"/>
        <w:rPr>
          <w:sz w:val="36"/>
          <w:szCs w:val="36"/>
        </w:rPr>
      </w:pPr>
      <w:r w:rsidRPr="00B70D09">
        <w:rPr>
          <w:sz w:val="36"/>
          <w:szCs w:val="36"/>
        </w:rPr>
        <w:t>Ф.Ф.</w:t>
      </w:r>
      <w:r>
        <w:rPr>
          <w:sz w:val="36"/>
          <w:szCs w:val="36"/>
        </w:rPr>
        <w:t xml:space="preserve"> </w:t>
      </w:r>
      <w:r w:rsidRPr="00B70D09">
        <w:rPr>
          <w:sz w:val="36"/>
          <w:szCs w:val="36"/>
        </w:rPr>
        <w:t>П</w:t>
      </w:r>
      <w:r>
        <w:rPr>
          <w:sz w:val="36"/>
          <w:szCs w:val="36"/>
        </w:rPr>
        <w:t>авленкова</w:t>
      </w:r>
    </w:p>
    <w:p w:rsidR="00FF3208" w:rsidRDefault="00FF3208" w:rsidP="00FF3208">
      <w:pPr>
        <w:jc w:val="center"/>
        <w:rPr>
          <w:sz w:val="28"/>
          <w:szCs w:val="28"/>
        </w:rPr>
      </w:pPr>
    </w:p>
    <w:p w:rsidR="00FF3208" w:rsidRDefault="00FF3208" w:rsidP="00FF3208">
      <w:pPr>
        <w:jc w:val="center"/>
        <w:rPr>
          <w:sz w:val="28"/>
          <w:szCs w:val="28"/>
        </w:rPr>
      </w:pPr>
    </w:p>
    <w:p w:rsidR="00FF3208" w:rsidRDefault="00FF3208" w:rsidP="00FF3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Киров, </w:t>
      </w:r>
      <w:r w:rsidRPr="008137A3">
        <w:rPr>
          <w:sz w:val="28"/>
          <w:szCs w:val="28"/>
        </w:rPr>
        <w:t xml:space="preserve">25-26 ноября 2014 </w:t>
      </w:r>
      <w:r>
        <w:rPr>
          <w:sz w:val="28"/>
          <w:szCs w:val="28"/>
        </w:rPr>
        <w:t>года</w:t>
      </w:r>
      <w:r w:rsidRPr="008137A3">
        <w:rPr>
          <w:sz w:val="28"/>
          <w:szCs w:val="28"/>
        </w:rPr>
        <w:t xml:space="preserve"> </w:t>
      </w:r>
    </w:p>
    <w:p w:rsidR="00FF3208" w:rsidRDefault="00FF3208" w:rsidP="00FF3208">
      <w:pPr>
        <w:jc w:val="center"/>
        <w:rPr>
          <w:sz w:val="28"/>
          <w:szCs w:val="28"/>
        </w:rPr>
      </w:pPr>
    </w:p>
    <w:p w:rsidR="00FF3208" w:rsidRPr="008137A3" w:rsidRDefault="00FF3208" w:rsidP="00FF3208">
      <w:pPr>
        <w:jc w:val="center"/>
        <w:rPr>
          <w:b/>
          <w:sz w:val="56"/>
          <w:szCs w:val="56"/>
        </w:rPr>
      </w:pPr>
      <w:r w:rsidRPr="008137A3">
        <w:rPr>
          <w:b/>
          <w:sz w:val="56"/>
          <w:szCs w:val="56"/>
        </w:rPr>
        <w:t>Программа</w:t>
      </w:r>
    </w:p>
    <w:p w:rsidR="00FF3208" w:rsidRDefault="00FF3208" w:rsidP="00FD0B8B"/>
    <w:p w:rsidR="00974478" w:rsidRDefault="00974478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4478" w:rsidRDefault="00974478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465B0" w:rsidRDefault="009465B0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F3208" w:rsidRPr="00FF3208" w:rsidRDefault="00FF3208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lastRenderedPageBreak/>
        <w:t>24 ноября</w:t>
      </w:r>
      <w:r w:rsidRPr="00FF3208">
        <w:rPr>
          <w:rFonts w:ascii="Times New Roman" w:hAnsi="Times New Roman" w:cs="Times New Roman"/>
        </w:rPr>
        <w:t xml:space="preserve"> – День заезда участников</w:t>
      </w:r>
    </w:p>
    <w:p w:rsidR="001E252C" w:rsidRDefault="001E252C" w:rsidP="00974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208" w:rsidRPr="00FF3208" w:rsidRDefault="00FF3208" w:rsidP="00974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BB">
        <w:rPr>
          <w:rFonts w:ascii="Times New Roman" w:hAnsi="Times New Roman" w:cs="Times New Roman"/>
          <w:b/>
        </w:rPr>
        <w:t>16.00-18.00</w:t>
      </w:r>
      <w:r w:rsidRPr="00FF3208">
        <w:rPr>
          <w:rFonts w:ascii="Times New Roman" w:hAnsi="Times New Roman" w:cs="Times New Roman"/>
        </w:rPr>
        <w:t xml:space="preserve"> – Кировская областная научная библиотека им. А.И. Герцена (Герцена,50). Знакомство с библиотекой, экскурсия.</w:t>
      </w:r>
    </w:p>
    <w:p w:rsidR="00FF3208" w:rsidRPr="00FF3208" w:rsidRDefault="00FF3208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3208" w:rsidRPr="00FF3208" w:rsidRDefault="00FF3208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25 ноября</w:t>
      </w:r>
      <w:r w:rsidRPr="00FF3208">
        <w:rPr>
          <w:rFonts w:ascii="Times New Roman" w:hAnsi="Times New Roman" w:cs="Times New Roman"/>
        </w:rPr>
        <w:tab/>
        <w:t>г. Нолинск</w:t>
      </w:r>
    </w:p>
    <w:p w:rsidR="00FF3208" w:rsidRPr="00FF3208" w:rsidRDefault="00FF3208" w:rsidP="00974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7.00</w:t>
      </w:r>
      <w:r w:rsidRPr="00FF3208">
        <w:rPr>
          <w:rFonts w:ascii="Times New Roman" w:hAnsi="Times New Roman" w:cs="Times New Roman"/>
        </w:rPr>
        <w:t xml:space="preserve"> – Отъезд из г. Кирова в г. Нолинск</w:t>
      </w:r>
    </w:p>
    <w:p w:rsidR="00FF3208" w:rsidRPr="00FF3208" w:rsidRDefault="00FF3208" w:rsidP="00974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9.00-10.30</w:t>
      </w:r>
      <w:r w:rsidRPr="00FF3208">
        <w:rPr>
          <w:rFonts w:ascii="Times New Roman" w:hAnsi="Times New Roman" w:cs="Times New Roman"/>
        </w:rPr>
        <w:t xml:space="preserve"> – Встреча участников конференции в Нолинске. Кофе-брейк в кафе «Кругозор» </w:t>
      </w:r>
    </w:p>
    <w:p w:rsidR="00E218FB" w:rsidRDefault="00E218FB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F3208" w:rsidRPr="00FF3208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</w:rPr>
        <w:t xml:space="preserve">Переход в </w:t>
      </w:r>
      <w:proofErr w:type="spellStart"/>
      <w:r w:rsidRPr="00FF3208">
        <w:rPr>
          <w:rFonts w:ascii="Times New Roman" w:hAnsi="Times New Roman" w:cs="Times New Roman"/>
        </w:rPr>
        <w:t>Нолинский</w:t>
      </w:r>
      <w:proofErr w:type="spellEnd"/>
      <w:r w:rsidRPr="00FF3208">
        <w:rPr>
          <w:rFonts w:ascii="Times New Roman" w:hAnsi="Times New Roman" w:cs="Times New Roman"/>
        </w:rPr>
        <w:t xml:space="preserve">  музей истории и краеведения</w:t>
      </w:r>
    </w:p>
    <w:p w:rsidR="00E218FB" w:rsidRDefault="00E218FB" w:rsidP="00974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208" w:rsidRPr="00FF3208" w:rsidRDefault="00FF3208" w:rsidP="00974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11.00</w:t>
      </w:r>
      <w:r w:rsidRPr="00FF3208">
        <w:rPr>
          <w:rFonts w:ascii="Times New Roman" w:hAnsi="Times New Roman" w:cs="Times New Roman"/>
        </w:rPr>
        <w:tab/>
        <w:t xml:space="preserve">– Открытие </w:t>
      </w:r>
      <w:r w:rsidRPr="00FF3208">
        <w:rPr>
          <w:rFonts w:ascii="Times New Roman" w:hAnsi="Times New Roman" w:cs="Times New Roman"/>
          <w:lang w:val="en-US"/>
        </w:rPr>
        <w:t>VII</w:t>
      </w:r>
      <w:r w:rsidRPr="00FF3208">
        <w:rPr>
          <w:rFonts w:ascii="Times New Roman" w:hAnsi="Times New Roman" w:cs="Times New Roman"/>
        </w:rPr>
        <w:t xml:space="preserve"> Всероссийской научно-практической конференции, посвященной 175-летию со дня рождения Ф. Ф. Павленкова </w:t>
      </w:r>
    </w:p>
    <w:p w:rsidR="00E218FB" w:rsidRDefault="00E218FB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3208" w:rsidRPr="00FF3208" w:rsidRDefault="00FF3208" w:rsidP="00FF3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</w:rPr>
        <w:t xml:space="preserve">Приветственное слово: </w:t>
      </w:r>
    </w:p>
    <w:p w:rsidR="00FF3208" w:rsidRPr="00FF3208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103540">
        <w:rPr>
          <w:rFonts w:ascii="Times New Roman" w:hAnsi="Times New Roman" w:cs="Times New Roman"/>
          <w:b/>
        </w:rPr>
        <w:t>Грудцын</w:t>
      </w:r>
      <w:proofErr w:type="spellEnd"/>
      <w:r w:rsidRPr="00103540">
        <w:rPr>
          <w:rFonts w:ascii="Times New Roman" w:hAnsi="Times New Roman" w:cs="Times New Roman"/>
          <w:b/>
        </w:rPr>
        <w:t xml:space="preserve"> Николай Николаевич</w:t>
      </w:r>
      <w:r w:rsidRPr="00FF3208">
        <w:rPr>
          <w:rFonts w:ascii="Times New Roman" w:hAnsi="Times New Roman" w:cs="Times New Roman"/>
        </w:rPr>
        <w:t xml:space="preserve">, глава </w:t>
      </w:r>
      <w:proofErr w:type="spellStart"/>
      <w:r w:rsidRPr="00FF3208">
        <w:rPr>
          <w:rFonts w:ascii="Times New Roman" w:hAnsi="Times New Roman" w:cs="Times New Roman"/>
        </w:rPr>
        <w:t>Нолинского</w:t>
      </w:r>
      <w:proofErr w:type="spellEnd"/>
      <w:r w:rsidRPr="00FF3208">
        <w:rPr>
          <w:rFonts w:ascii="Times New Roman" w:hAnsi="Times New Roman" w:cs="Times New Roman"/>
        </w:rPr>
        <w:t xml:space="preserve"> района Кировской области</w:t>
      </w:r>
    </w:p>
    <w:p w:rsidR="00FF3208" w:rsidRPr="00FF3208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03540">
        <w:rPr>
          <w:rFonts w:ascii="Times New Roman" w:hAnsi="Times New Roman" w:cs="Times New Roman"/>
          <w:b/>
        </w:rPr>
        <w:t>Будашкина Светлана Николаевна</w:t>
      </w:r>
      <w:r w:rsidRPr="00FF3208">
        <w:rPr>
          <w:rFonts w:ascii="Times New Roman" w:hAnsi="Times New Roman" w:cs="Times New Roman"/>
        </w:rPr>
        <w:t>, заместитель директора КОУНБ им. А. И. Герцена</w:t>
      </w:r>
    </w:p>
    <w:p w:rsidR="00FF3208" w:rsidRPr="00FF3208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03540">
        <w:rPr>
          <w:rFonts w:ascii="Times New Roman" w:hAnsi="Times New Roman" w:cs="Times New Roman"/>
          <w:b/>
        </w:rPr>
        <w:t xml:space="preserve">Горбунов </w:t>
      </w:r>
      <w:proofErr w:type="spellStart"/>
      <w:r w:rsidRPr="00103540">
        <w:rPr>
          <w:rFonts w:ascii="Times New Roman" w:hAnsi="Times New Roman" w:cs="Times New Roman"/>
          <w:b/>
        </w:rPr>
        <w:t>Юний</w:t>
      </w:r>
      <w:proofErr w:type="spellEnd"/>
      <w:r w:rsidRPr="00103540">
        <w:rPr>
          <w:rFonts w:ascii="Times New Roman" w:hAnsi="Times New Roman" w:cs="Times New Roman"/>
          <w:b/>
        </w:rPr>
        <w:t xml:space="preserve"> Алексеевич</w:t>
      </w:r>
      <w:r w:rsidRPr="00FF3208">
        <w:rPr>
          <w:rFonts w:ascii="Times New Roman" w:hAnsi="Times New Roman" w:cs="Times New Roman"/>
        </w:rPr>
        <w:t>, первый президент Содружества (г. Екатеринбург)</w:t>
      </w:r>
    </w:p>
    <w:p w:rsidR="00FF3208" w:rsidRPr="00FF3208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103540">
        <w:rPr>
          <w:rFonts w:ascii="Times New Roman" w:hAnsi="Times New Roman" w:cs="Times New Roman"/>
          <w:b/>
        </w:rPr>
        <w:t>Птиченко</w:t>
      </w:r>
      <w:proofErr w:type="spellEnd"/>
      <w:r w:rsidRPr="00103540">
        <w:rPr>
          <w:rFonts w:ascii="Times New Roman" w:hAnsi="Times New Roman" w:cs="Times New Roman"/>
          <w:b/>
        </w:rPr>
        <w:t xml:space="preserve"> Ольга Васильевна</w:t>
      </w:r>
      <w:r w:rsidRPr="00FF3208">
        <w:rPr>
          <w:rFonts w:ascii="Times New Roman" w:hAnsi="Times New Roman" w:cs="Times New Roman"/>
        </w:rPr>
        <w:t>, второй президент Содружества (г. Екатеринбург)</w:t>
      </w:r>
    </w:p>
    <w:p w:rsidR="00FF3208" w:rsidRPr="00FF3208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03540">
        <w:rPr>
          <w:rFonts w:ascii="Times New Roman" w:hAnsi="Times New Roman" w:cs="Times New Roman"/>
          <w:b/>
        </w:rPr>
        <w:t>Ярославцева Наталья Николаевна</w:t>
      </w:r>
      <w:r w:rsidRPr="00FF3208">
        <w:rPr>
          <w:rFonts w:ascii="Times New Roman" w:hAnsi="Times New Roman" w:cs="Times New Roman"/>
        </w:rPr>
        <w:t>, действующий президент Содружества (г. Киров)</w:t>
      </w:r>
    </w:p>
    <w:p w:rsidR="00FF3208" w:rsidRPr="00587051" w:rsidRDefault="00FF3208" w:rsidP="001035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FF3208" w:rsidRDefault="00103540" w:rsidP="00F30B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Ведет </w:t>
      </w:r>
      <w:r w:rsidR="00FF3208" w:rsidRPr="00FF3208">
        <w:rPr>
          <w:rFonts w:ascii="Times New Roman" w:hAnsi="Times New Roman" w:cs="Times New Roman"/>
          <w:i/>
        </w:rPr>
        <w:t xml:space="preserve"> конференци</w:t>
      </w:r>
      <w:r>
        <w:rPr>
          <w:rFonts w:ascii="Times New Roman" w:hAnsi="Times New Roman" w:cs="Times New Roman"/>
          <w:i/>
        </w:rPr>
        <w:t>ю</w:t>
      </w:r>
      <w:r w:rsidR="00FF3208" w:rsidRPr="00FF3208">
        <w:rPr>
          <w:rFonts w:ascii="Times New Roman" w:hAnsi="Times New Roman" w:cs="Times New Roman"/>
          <w:i/>
        </w:rPr>
        <w:t xml:space="preserve"> – Ярославцева Н.</w:t>
      </w:r>
      <w:r>
        <w:rPr>
          <w:rFonts w:ascii="Times New Roman" w:hAnsi="Times New Roman" w:cs="Times New Roman"/>
          <w:i/>
        </w:rPr>
        <w:t> </w:t>
      </w:r>
      <w:r w:rsidR="00FF3208" w:rsidRPr="00FF3208">
        <w:rPr>
          <w:rFonts w:ascii="Times New Roman" w:hAnsi="Times New Roman" w:cs="Times New Roman"/>
          <w:i/>
        </w:rPr>
        <w:t xml:space="preserve">Н., зав. научно-методическим отделом Кировской областной научной библиотеки им. А. И. Герцена, президент Клуба ЮНЕСКО «Содружество </w:t>
      </w:r>
      <w:proofErr w:type="spellStart"/>
      <w:r w:rsidR="00FF3208" w:rsidRPr="00FF3208">
        <w:rPr>
          <w:rFonts w:ascii="Times New Roman" w:hAnsi="Times New Roman" w:cs="Times New Roman"/>
          <w:i/>
        </w:rPr>
        <w:t>павленковских</w:t>
      </w:r>
      <w:proofErr w:type="spellEnd"/>
      <w:r w:rsidR="00FF3208" w:rsidRPr="00FF3208">
        <w:rPr>
          <w:rFonts w:ascii="Times New Roman" w:hAnsi="Times New Roman" w:cs="Times New Roman"/>
          <w:i/>
        </w:rPr>
        <w:t xml:space="preserve"> библиотек» (г. Киров)</w:t>
      </w:r>
    </w:p>
    <w:p w:rsidR="00FF3208" w:rsidRPr="00FF3208" w:rsidRDefault="00FF3208" w:rsidP="00F30B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F3208">
        <w:rPr>
          <w:rFonts w:ascii="Times New Roman" w:hAnsi="Times New Roman" w:cs="Times New Roman"/>
          <w:b/>
        </w:rPr>
        <w:t>Слайд – экскурсия по экспозиции «Музей библиотечного и книжного дела провинции»</w:t>
      </w:r>
    </w:p>
    <w:p w:rsidR="00FF3208" w:rsidRPr="00FF3208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FF3208">
        <w:rPr>
          <w:rFonts w:ascii="Times New Roman" w:hAnsi="Times New Roman" w:cs="Times New Roman"/>
          <w:b/>
          <w:i/>
        </w:rPr>
        <w:t>Сунцова</w:t>
      </w:r>
      <w:proofErr w:type="spellEnd"/>
      <w:r w:rsidRPr="00FF3208">
        <w:rPr>
          <w:rFonts w:ascii="Times New Roman" w:hAnsi="Times New Roman" w:cs="Times New Roman"/>
          <w:b/>
          <w:i/>
        </w:rPr>
        <w:t xml:space="preserve"> Наталья Петровна</w:t>
      </w:r>
      <w:r w:rsidRPr="00FF3208">
        <w:rPr>
          <w:rFonts w:ascii="Times New Roman" w:hAnsi="Times New Roman" w:cs="Times New Roman"/>
          <w:i/>
        </w:rPr>
        <w:t xml:space="preserve">, главный  библиотекарь отдела обслуживания и краеведения </w:t>
      </w:r>
      <w:proofErr w:type="spellStart"/>
      <w:r w:rsidRPr="00FF3208">
        <w:rPr>
          <w:rFonts w:ascii="Times New Roman" w:hAnsi="Times New Roman" w:cs="Times New Roman"/>
          <w:i/>
        </w:rPr>
        <w:t>Нолинской</w:t>
      </w:r>
      <w:proofErr w:type="spellEnd"/>
      <w:r w:rsidRPr="00FF3208">
        <w:rPr>
          <w:rFonts w:ascii="Times New Roman" w:hAnsi="Times New Roman" w:cs="Times New Roman"/>
          <w:i/>
        </w:rPr>
        <w:t xml:space="preserve"> ЦРБ (г. Нолинск, Кировская область)</w:t>
      </w:r>
    </w:p>
    <w:p w:rsidR="00FF3208" w:rsidRPr="00974478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FF3208" w:rsidRDefault="00FF3208" w:rsidP="00F30B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F3208">
        <w:rPr>
          <w:rFonts w:ascii="Times New Roman" w:hAnsi="Times New Roman" w:cs="Times New Roman"/>
          <w:b/>
        </w:rPr>
        <w:t xml:space="preserve">Звание </w:t>
      </w:r>
      <w:proofErr w:type="spellStart"/>
      <w:r w:rsidRPr="00FF3208">
        <w:rPr>
          <w:rFonts w:ascii="Times New Roman" w:hAnsi="Times New Roman" w:cs="Times New Roman"/>
          <w:b/>
        </w:rPr>
        <w:t>Павленковская</w:t>
      </w:r>
      <w:proofErr w:type="spellEnd"/>
      <w:r w:rsidRPr="00FF3208">
        <w:rPr>
          <w:rFonts w:ascii="Times New Roman" w:hAnsi="Times New Roman" w:cs="Times New Roman"/>
          <w:b/>
        </w:rPr>
        <w:t xml:space="preserve"> энергетический импульс в работе библиотек</w:t>
      </w:r>
    </w:p>
    <w:p w:rsidR="00FF3208" w:rsidRPr="00FF3208" w:rsidRDefault="00FF3208" w:rsidP="00F30B7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FF3208">
        <w:rPr>
          <w:rFonts w:ascii="Times New Roman" w:hAnsi="Times New Roman" w:cs="Times New Roman"/>
          <w:b/>
          <w:i/>
        </w:rPr>
        <w:t>Михайленко Елена Викторовна</w:t>
      </w:r>
      <w:r w:rsidRPr="00FF3208">
        <w:rPr>
          <w:rFonts w:ascii="Times New Roman" w:hAnsi="Times New Roman" w:cs="Times New Roman"/>
          <w:i/>
        </w:rPr>
        <w:t>, зам</w:t>
      </w:r>
      <w:r w:rsidR="00F30B72">
        <w:rPr>
          <w:rFonts w:ascii="Times New Roman" w:hAnsi="Times New Roman" w:cs="Times New Roman"/>
          <w:i/>
        </w:rPr>
        <w:t>.</w:t>
      </w:r>
      <w:r w:rsidRPr="00FF3208">
        <w:rPr>
          <w:rFonts w:ascii="Times New Roman" w:hAnsi="Times New Roman" w:cs="Times New Roman"/>
          <w:i/>
        </w:rPr>
        <w:t xml:space="preserve"> директора Челябинской областной универсальной научной библиотеки (г. Челябинск)</w:t>
      </w:r>
    </w:p>
    <w:p w:rsidR="00FF3208" w:rsidRPr="00974478" w:rsidRDefault="00FF3208" w:rsidP="00F30B72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FF3208" w:rsidRDefault="00FF3208" w:rsidP="00F30B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proofErr w:type="spellStart"/>
      <w:r w:rsidRPr="00FF3208">
        <w:rPr>
          <w:rFonts w:ascii="Times New Roman" w:hAnsi="Times New Roman" w:cs="Times New Roman"/>
          <w:b/>
        </w:rPr>
        <w:t>Флорентий</w:t>
      </w:r>
      <w:proofErr w:type="spellEnd"/>
      <w:r w:rsidRPr="00FF3208">
        <w:rPr>
          <w:rFonts w:ascii="Times New Roman" w:hAnsi="Times New Roman" w:cs="Times New Roman"/>
          <w:b/>
        </w:rPr>
        <w:t xml:space="preserve"> Федорович Павленков и его вклад в развитие библиотечного дела Брянской области. </w:t>
      </w:r>
    </w:p>
    <w:p w:rsidR="00FF3208" w:rsidRPr="00FF3208" w:rsidRDefault="00FF3208" w:rsidP="00F30B7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FF3208">
        <w:rPr>
          <w:rFonts w:ascii="Times New Roman" w:hAnsi="Times New Roman" w:cs="Times New Roman"/>
          <w:b/>
          <w:i/>
        </w:rPr>
        <w:t>Бондарева Светлана Ивановна</w:t>
      </w:r>
      <w:r w:rsidRPr="00FF3208">
        <w:rPr>
          <w:rFonts w:ascii="Times New Roman" w:hAnsi="Times New Roman" w:cs="Times New Roman"/>
          <w:i/>
        </w:rPr>
        <w:t>, зав. научно-методическим отделом Брянской областной научной библиотеки им. Ф. И. Тютчева (г. Брянск)</w:t>
      </w:r>
    </w:p>
    <w:p w:rsidR="00FF3208" w:rsidRPr="00974478" w:rsidRDefault="00FF3208" w:rsidP="00F30B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FF3208" w:rsidRDefault="00FF3208" w:rsidP="00F30B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F3208">
        <w:rPr>
          <w:rFonts w:ascii="Times New Roman" w:hAnsi="Times New Roman" w:cs="Times New Roman"/>
          <w:b/>
        </w:rPr>
        <w:t xml:space="preserve">Свердловский филиал </w:t>
      </w:r>
      <w:proofErr w:type="spellStart"/>
      <w:r w:rsidRPr="00FF3208">
        <w:rPr>
          <w:rFonts w:ascii="Times New Roman" w:hAnsi="Times New Roman" w:cs="Times New Roman"/>
          <w:b/>
        </w:rPr>
        <w:t>павленковских</w:t>
      </w:r>
      <w:proofErr w:type="spellEnd"/>
      <w:r w:rsidRPr="00FF3208">
        <w:rPr>
          <w:rFonts w:ascii="Times New Roman" w:hAnsi="Times New Roman" w:cs="Times New Roman"/>
          <w:b/>
        </w:rPr>
        <w:t xml:space="preserve"> библиотек: современное состояние, проблемы, перспективы</w:t>
      </w:r>
    </w:p>
    <w:p w:rsidR="00FF3208" w:rsidRPr="00FF3208" w:rsidRDefault="00FF3208" w:rsidP="00F30B7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proofErr w:type="spellStart"/>
      <w:r w:rsidRPr="00FF3208">
        <w:rPr>
          <w:rFonts w:ascii="Times New Roman" w:hAnsi="Times New Roman" w:cs="Times New Roman"/>
          <w:b/>
          <w:i/>
        </w:rPr>
        <w:t>Казимирская</w:t>
      </w:r>
      <w:proofErr w:type="spellEnd"/>
      <w:r w:rsidRPr="00FF3208">
        <w:rPr>
          <w:rFonts w:ascii="Times New Roman" w:hAnsi="Times New Roman" w:cs="Times New Roman"/>
          <w:b/>
          <w:i/>
        </w:rPr>
        <w:t xml:space="preserve"> Ольга Валентиновна, </w:t>
      </w:r>
      <w:r w:rsidRPr="00FF3208">
        <w:rPr>
          <w:rFonts w:ascii="Times New Roman" w:hAnsi="Times New Roman" w:cs="Times New Roman"/>
          <w:i/>
        </w:rPr>
        <w:t>зав. научно-методическим отделом Свердловск</w:t>
      </w:r>
      <w:r w:rsidR="009465B0">
        <w:rPr>
          <w:rFonts w:ascii="Times New Roman" w:hAnsi="Times New Roman" w:cs="Times New Roman"/>
          <w:i/>
        </w:rPr>
        <w:t>ой</w:t>
      </w:r>
      <w:r w:rsidRPr="00FF3208">
        <w:rPr>
          <w:rFonts w:ascii="Times New Roman" w:hAnsi="Times New Roman" w:cs="Times New Roman"/>
          <w:i/>
        </w:rPr>
        <w:t xml:space="preserve"> областной универсальной научной библиотеки им. В. Г. Белинского (г. Екатеринбург)</w:t>
      </w:r>
    </w:p>
    <w:p w:rsidR="00FF3208" w:rsidRPr="00587051" w:rsidRDefault="00FF3208" w:rsidP="00F30B72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E252C" w:rsidRDefault="001E252C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3208" w:rsidRPr="00FF3208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</w:rPr>
        <w:t xml:space="preserve">Награждения. </w:t>
      </w:r>
    </w:p>
    <w:p w:rsidR="00FF3208" w:rsidRPr="00FF3208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</w:rPr>
        <w:t>Экскурсия в м</w:t>
      </w:r>
      <w:r w:rsidR="00E0457B">
        <w:rPr>
          <w:rFonts w:ascii="Times New Roman" w:hAnsi="Times New Roman" w:cs="Times New Roman"/>
        </w:rPr>
        <w:t>узей матрё</w:t>
      </w:r>
      <w:r w:rsidRPr="00FF3208">
        <w:rPr>
          <w:rFonts w:ascii="Times New Roman" w:hAnsi="Times New Roman" w:cs="Times New Roman"/>
        </w:rPr>
        <w:t xml:space="preserve">шки. </w:t>
      </w:r>
    </w:p>
    <w:p w:rsidR="00FF3208" w:rsidRPr="00587051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FF3208" w:rsidRDefault="00FF3208" w:rsidP="00F30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14.00-15.00</w:t>
      </w:r>
      <w:r w:rsidRPr="00FF3208">
        <w:rPr>
          <w:rFonts w:ascii="Times New Roman" w:hAnsi="Times New Roman" w:cs="Times New Roman"/>
        </w:rPr>
        <w:t xml:space="preserve"> – Обед в кафе «Диалог»</w:t>
      </w:r>
    </w:p>
    <w:p w:rsidR="001E252C" w:rsidRDefault="001E252C" w:rsidP="00F30B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208" w:rsidRPr="00FF3208" w:rsidRDefault="00FF3208" w:rsidP="00F30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15.00-17.00</w:t>
      </w:r>
      <w:r w:rsidRPr="00FF3208">
        <w:rPr>
          <w:rFonts w:ascii="Times New Roman" w:hAnsi="Times New Roman" w:cs="Times New Roman"/>
        </w:rPr>
        <w:t xml:space="preserve"> – Посещение </w:t>
      </w:r>
      <w:proofErr w:type="spellStart"/>
      <w:r w:rsidRPr="00FF3208">
        <w:rPr>
          <w:rFonts w:ascii="Times New Roman" w:hAnsi="Times New Roman" w:cs="Times New Roman"/>
        </w:rPr>
        <w:t>Нолинской</w:t>
      </w:r>
      <w:proofErr w:type="spellEnd"/>
      <w:r w:rsidRPr="00FF3208">
        <w:rPr>
          <w:rFonts w:ascii="Times New Roman" w:hAnsi="Times New Roman" w:cs="Times New Roman"/>
        </w:rPr>
        <w:t xml:space="preserve"> ЦРБ. Подведение итогов первого дня работы конференции. Фото на память.</w:t>
      </w:r>
    </w:p>
    <w:p w:rsidR="001E252C" w:rsidRDefault="001E252C" w:rsidP="00F30B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208" w:rsidRPr="00FF3208" w:rsidRDefault="00FF3208" w:rsidP="00F30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208">
        <w:rPr>
          <w:rFonts w:ascii="Times New Roman" w:hAnsi="Times New Roman" w:cs="Times New Roman"/>
          <w:b/>
        </w:rPr>
        <w:t>17.00</w:t>
      </w:r>
      <w:r w:rsidRPr="00FF3208">
        <w:rPr>
          <w:rFonts w:ascii="Times New Roman" w:hAnsi="Times New Roman" w:cs="Times New Roman"/>
        </w:rPr>
        <w:t xml:space="preserve"> – Отъезд из  г. Нолинска</w:t>
      </w:r>
    </w:p>
    <w:p w:rsidR="00FF3208" w:rsidRPr="00FF3208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A5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7623A5">
        <w:rPr>
          <w:rFonts w:ascii="Times New Roman" w:hAnsi="Times New Roman" w:cs="Times New Roman"/>
          <w:sz w:val="24"/>
          <w:szCs w:val="24"/>
        </w:rPr>
        <w:t xml:space="preserve"> </w:t>
      </w:r>
      <w:r w:rsidR="00BC093D">
        <w:rPr>
          <w:rFonts w:ascii="Times New Roman" w:hAnsi="Times New Roman" w:cs="Times New Roman"/>
          <w:sz w:val="24"/>
          <w:szCs w:val="24"/>
        </w:rPr>
        <w:tab/>
        <w:t>г. Киров</w:t>
      </w:r>
    </w:p>
    <w:p w:rsidR="00FF3208" w:rsidRPr="007623A5" w:rsidRDefault="00FF3208" w:rsidP="001035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3A5">
        <w:rPr>
          <w:rFonts w:ascii="Times New Roman" w:hAnsi="Times New Roman" w:cs="Times New Roman"/>
          <w:i/>
          <w:sz w:val="24"/>
          <w:szCs w:val="24"/>
        </w:rPr>
        <w:t>Кировская областная научная библиотека им. А. И. Герцена (Герцена,50. лекционный зал)</w:t>
      </w:r>
    </w:p>
    <w:p w:rsidR="00FF3208" w:rsidRDefault="00FF3208" w:rsidP="006E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b/>
          <w:sz w:val="24"/>
          <w:szCs w:val="24"/>
        </w:rPr>
        <w:t>9.00–11.30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623A5">
        <w:rPr>
          <w:rFonts w:ascii="Times New Roman" w:hAnsi="Times New Roman" w:cs="Times New Roman"/>
          <w:sz w:val="24"/>
          <w:szCs w:val="24"/>
        </w:rPr>
        <w:t>родолжение научно-практической конференции</w:t>
      </w: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A5">
        <w:rPr>
          <w:rFonts w:ascii="Times New Roman" w:hAnsi="Times New Roman" w:cs="Times New Roman"/>
          <w:b/>
          <w:sz w:val="24"/>
          <w:szCs w:val="24"/>
        </w:rPr>
        <w:t>Н. Н. Блинов и его творческие отношения с 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3A5">
        <w:rPr>
          <w:rFonts w:ascii="Times New Roman" w:hAnsi="Times New Roman" w:cs="Times New Roman"/>
          <w:b/>
          <w:sz w:val="24"/>
          <w:szCs w:val="24"/>
        </w:rPr>
        <w:t>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3A5">
        <w:rPr>
          <w:rFonts w:ascii="Times New Roman" w:hAnsi="Times New Roman" w:cs="Times New Roman"/>
          <w:b/>
          <w:sz w:val="24"/>
          <w:szCs w:val="24"/>
        </w:rPr>
        <w:t>Павленковым: (к 175-</w:t>
      </w:r>
      <w:r w:rsidR="006E603A">
        <w:rPr>
          <w:rFonts w:ascii="Times New Roman" w:hAnsi="Times New Roman" w:cs="Times New Roman"/>
          <w:b/>
          <w:sz w:val="24"/>
          <w:szCs w:val="24"/>
        </w:rPr>
        <w:t xml:space="preserve">летию со дня рождения </w:t>
      </w:r>
      <w:r w:rsidRPr="007623A5">
        <w:rPr>
          <w:rFonts w:ascii="Times New Roman" w:hAnsi="Times New Roman" w:cs="Times New Roman"/>
          <w:b/>
          <w:sz w:val="24"/>
          <w:szCs w:val="24"/>
        </w:rPr>
        <w:t>видных российских просветителей)</w:t>
      </w: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23A5">
        <w:rPr>
          <w:rFonts w:ascii="Times New Roman" w:hAnsi="Times New Roman" w:cs="Times New Roman"/>
          <w:b/>
          <w:i/>
          <w:sz w:val="24"/>
          <w:szCs w:val="24"/>
        </w:rPr>
        <w:t>Помелов</w:t>
      </w:r>
      <w:proofErr w:type="spellEnd"/>
      <w:r w:rsidRPr="007623A5">
        <w:rPr>
          <w:rFonts w:ascii="Times New Roman" w:hAnsi="Times New Roman" w:cs="Times New Roman"/>
          <w:b/>
          <w:i/>
          <w:sz w:val="24"/>
          <w:szCs w:val="24"/>
        </w:rPr>
        <w:t xml:space="preserve"> Владимир Борисович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, доктор </w:t>
      </w:r>
      <w:proofErr w:type="spellStart"/>
      <w:r w:rsidRPr="007623A5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7623A5">
        <w:rPr>
          <w:rFonts w:ascii="Times New Roman" w:hAnsi="Times New Roman" w:cs="Times New Roman"/>
          <w:i/>
          <w:sz w:val="24"/>
          <w:szCs w:val="24"/>
        </w:rPr>
        <w:t xml:space="preserve">. наук, профессор кафедры  педагогики Института педагогики и психологии </w:t>
      </w:r>
      <w:proofErr w:type="spellStart"/>
      <w:r w:rsidRPr="007623A5">
        <w:rPr>
          <w:rFonts w:ascii="Times New Roman" w:hAnsi="Times New Roman" w:cs="Times New Roman"/>
          <w:i/>
          <w:sz w:val="24"/>
          <w:szCs w:val="24"/>
        </w:rPr>
        <w:t>ВятГГУ</w:t>
      </w:r>
      <w:proofErr w:type="spellEnd"/>
      <w:r w:rsidRPr="00762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(г. Киров)</w:t>
      </w:r>
    </w:p>
    <w:p w:rsidR="00FF3208" w:rsidRPr="009465B0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3A5">
        <w:rPr>
          <w:rFonts w:ascii="Times New Roman" w:hAnsi="Times New Roman" w:cs="Times New Roman"/>
          <w:b/>
          <w:sz w:val="24"/>
          <w:szCs w:val="24"/>
        </w:rPr>
        <w:t>Павленковские</w:t>
      </w:r>
      <w:proofErr w:type="spellEnd"/>
      <w:r w:rsidRPr="007623A5">
        <w:rPr>
          <w:rFonts w:ascii="Times New Roman" w:hAnsi="Times New Roman" w:cs="Times New Roman"/>
          <w:b/>
          <w:sz w:val="24"/>
          <w:szCs w:val="24"/>
        </w:rPr>
        <w:t xml:space="preserve"> библиотеки Пермско</w:t>
      </w:r>
      <w:r w:rsidR="0010354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623A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7623A5">
        <w:rPr>
          <w:rFonts w:ascii="Times New Roman" w:hAnsi="Times New Roman" w:cs="Times New Roman"/>
          <w:b/>
          <w:sz w:val="24"/>
          <w:szCs w:val="24"/>
        </w:rPr>
        <w:t xml:space="preserve"> края: особенности адаптации в </w:t>
      </w:r>
      <w:proofErr w:type="spellStart"/>
      <w:r w:rsidRPr="007623A5">
        <w:rPr>
          <w:rFonts w:ascii="Times New Roman" w:hAnsi="Times New Roman" w:cs="Times New Roman"/>
          <w:b/>
          <w:sz w:val="24"/>
          <w:szCs w:val="24"/>
        </w:rPr>
        <w:t>совре</w:t>
      </w:r>
      <w:r w:rsidR="00103540">
        <w:rPr>
          <w:rFonts w:ascii="Times New Roman" w:hAnsi="Times New Roman" w:cs="Times New Roman"/>
          <w:b/>
          <w:sz w:val="24"/>
          <w:szCs w:val="24"/>
        </w:rPr>
        <w:t>-</w:t>
      </w:r>
      <w:r w:rsidRPr="007623A5">
        <w:rPr>
          <w:rFonts w:ascii="Times New Roman" w:hAnsi="Times New Roman" w:cs="Times New Roman"/>
          <w:b/>
          <w:sz w:val="24"/>
          <w:szCs w:val="24"/>
        </w:rPr>
        <w:t>менных</w:t>
      </w:r>
      <w:proofErr w:type="spellEnd"/>
      <w:r w:rsidRPr="007623A5">
        <w:rPr>
          <w:rFonts w:ascii="Times New Roman" w:hAnsi="Times New Roman" w:cs="Times New Roman"/>
          <w:b/>
          <w:sz w:val="24"/>
          <w:szCs w:val="24"/>
        </w:rPr>
        <w:t xml:space="preserve"> условиях</w:t>
      </w: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23A5">
        <w:rPr>
          <w:rFonts w:ascii="Times New Roman" w:hAnsi="Times New Roman" w:cs="Times New Roman"/>
          <w:b/>
          <w:i/>
          <w:sz w:val="24"/>
          <w:szCs w:val="24"/>
        </w:rPr>
        <w:t>Разорвин</w:t>
      </w:r>
      <w:proofErr w:type="spellEnd"/>
      <w:r w:rsidRPr="007623A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Александрович, г</w:t>
      </w:r>
      <w:r w:rsidRPr="007623A5">
        <w:rPr>
          <w:rFonts w:ascii="Times New Roman" w:hAnsi="Times New Roman" w:cs="Times New Roman"/>
          <w:i/>
          <w:sz w:val="24"/>
          <w:szCs w:val="24"/>
        </w:rPr>
        <w:t>лавный библиотекарь Пермск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краев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универсальн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 им. А. М. Горького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(г. Пермь)</w:t>
      </w:r>
    </w:p>
    <w:p w:rsidR="00FF3208" w:rsidRPr="009465B0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A5">
        <w:rPr>
          <w:rFonts w:ascii="Times New Roman" w:hAnsi="Times New Roman" w:cs="Times New Roman"/>
          <w:b/>
          <w:sz w:val="24"/>
          <w:szCs w:val="24"/>
        </w:rPr>
        <w:t>«Тропой истории в современность»</w:t>
      </w:r>
    </w:p>
    <w:p w:rsidR="00FF3208" w:rsidRPr="00F04CB2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A5">
        <w:rPr>
          <w:rFonts w:ascii="Times New Roman" w:hAnsi="Times New Roman" w:cs="Times New Roman"/>
          <w:b/>
          <w:i/>
          <w:sz w:val="24"/>
          <w:szCs w:val="24"/>
        </w:rPr>
        <w:t>Федотова Ольга Викторовна</w:t>
      </w:r>
      <w:r w:rsidRPr="007623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4CB2">
        <w:rPr>
          <w:rFonts w:ascii="Times New Roman" w:hAnsi="Times New Roman" w:cs="Times New Roman"/>
          <w:i/>
          <w:sz w:val="24"/>
          <w:szCs w:val="24"/>
        </w:rPr>
        <w:t>зав. о</w:t>
      </w:r>
      <w:r w:rsidRPr="00F04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тделом культурно-просветительской </w:t>
      </w:r>
      <w:proofErr w:type="spellStart"/>
      <w:r w:rsidRPr="00F04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рабо</w:t>
      </w:r>
      <w:proofErr w:type="spellEnd"/>
      <w:r w:rsidR="006E60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F04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ты и социокультурных связей Томской областной универсальной научной </w:t>
      </w:r>
      <w:proofErr w:type="spellStart"/>
      <w:r w:rsidRPr="00F04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библио</w:t>
      </w:r>
      <w:proofErr w:type="spellEnd"/>
      <w:r w:rsidR="006E60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F04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теки им. А. С. Пушки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r w:rsidRPr="00F04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(г. Томск)</w:t>
      </w:r>
    </w:p>
    <w:p w:rsidR="00FF3208" w:rsidRPr="009465B0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3208" w:rsidRPr="007623A5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A5">
        <w:rPr>
          <w:rFonts w:ascii="Times New Roman" w:hAnsi="Times New Roman" w:cs="Times New Roman"/>
          <w:b/>
          <w:sz w:val="24"/>
          <w:szCs w:val="24"/>
        </w:rPr>
        <w:t xml:space="preserve">«Возрождение </w:t>
      </w:r>
      <w:proofErr w:type="spellStart"/>
      <w:r w:rsidRPr="007623A5">
        <w:rPr>
          <w:rFonts w:ascii="Times New Roman" w:hAnsi="Times New Roman" w:cs="Times New Roman"/>
          <w:b/>
          <w:sz w:val="24"/>
          <w:szCs w:val="24"/>
        </w:rPr>
        <w:t>Павленковского</w:t>
      </w:r>
      <w:proofErr w:type="spellEnd"/>
      <w:r w:rsidRPr="007623A5">
        <w:rPr>
          <w:rFonts w:ascii="Times New Roman" w:hAnsi="Times New Roman" w:cs="Times New Roman"/>
          <w:b/>
          <w:sz w:val="24"/>
          <w:szCs w:val="24"/>
        </w:rPr>
        <w:t xml:space="preserve"> движения в Республике Коми»</w:t>
      </w:r>
    </w:p>
    <w:p w:rsidR="00FF3208" w:rsidRPr="007623A5" w:rsidRDefault="00FF3208" w:rsidP="00103540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i/>
          <w:sz w:val="24"/>
          <w:szCs w:val="24"/>
        </w:rPr>
      </w:pPr>
      <w:r w:rsidRPr="007623A5">
        <w:rPr>
          <w:i/>
          <w:sz w:val="24"/>
          <w:szCs w:val="24"/>
        </w:rPr>
        <w:t xml:space="preserve">Челпанова Светлана Аркадьевна, </w:t>
      </w:r>
      <w:r w:rsidRPr="007623A5">
        <w:rPr>
          <w:b w:val="0"/>
          <w:i/>
          <w:sz w:val="24"/>
          <w:szCs w:val="24"/>
        </w:rPr>
        <w:t xml:space="preserve">директор </w:t>
      </w:r>
      <w:proofErr w:type="spellStart"/>
      <w:r w:rsidRPr="007623A5">
        <w:rPr>
          <w:b w:val="0"/>
          <w:bCs w:val="0"/>
          <w:i/>
          <w:sz w:val="24"/>
          <w:szCs w:val="24"/>
        </w:rPr>
        <w:t>Корткеросской</w:t>
      </w:r>
      <w:proofErr w:type="spellEnd"/>
      <w:r w:rsidRPr="007623A5">
        <w:rPr>
          <w:b w:val="0"/>
          <w:bCs w:val="0"/>
          <w:i/>
          <w:sz w:val="24"/>
          <w:szCs w:val="24"/>
        </w:rPr>
        <w:t xml:space="preserve"> ЦБ им. М. Н. Лебедева </w:t>
      </w:r>
      <w:r w:rsidRPr="00B516CD">
        <w:rPr>
          <w:b w:val="0"/>
          <w:bCs w:val="0"/>
          <w:i/>
          <w:sz w:val="24"/>
          <w:szCs w:val="24"/>
        </w:rPr>
        <w:t>(</w:t>
      </w:r>
      <w:r w:rsidRPr="00B516CD">
        <w:rPr>
          <w:b w:val="0"/>
          <w:i/>
          <w:color w:val="000000"/>
          <w:sz w:val="24"/>
          <w:szCs w:val="24"/>
        </w:rPr>
        <w:t>с. Корткерос,</w:t>
      </w:r>
      <w:r w:rsidRPr="009B0628">
        <w:rPr>
          <w:b w:val="0"/>
          <w:color w:val="000000"/>
          <w:sz w:val="24"/>
          <w:szCs w:val="24"/>
        </w:rPr>
        <w:t xml:space="preserve"> </w:t>
      </w:r>
      <w:r w:rsidRPr="009B0628">
        <w:rPr>
          <w:b w:val="0"/>
          <w:bCs w:val="0"/>
          <w:i/>
          <w:sz w:val="24"/>
          <w:szCs w:val="24"/>
        </w:rPr>
        <w:t>Республика</w:t>
      </w:r>
      <w:r>
        <w:rPr>
          <w:b w:val="0"/>
          <w:bCs w:val="0"/>
          <w:i/>
          <w:sz w:val="24"/>
          <w:szCs w:val="24"/>
        </w:rPr>
        <w:t xml:space="preserve"> Коми)</w:t>
      </w:r>
    </w:p>
    <w:p w:rsidR="00FF3208" w:rsidRPr="009465B0" w:rsidRDefault="00FF3208" w:rsidP="00103540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16"/>
          <w:szCs w:val="16"/>
        </w:rPr>
      </w:pPr>
    </w:p>
    <w:p w:rsidR="00FF3208" w:rsidRPr="007623A5" w:rsidRDefault="00FF3208" w:rsidP="00103540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7623A5">
        <w:rPr>
          <w:b/>
          <w:sz w:val="24"/>
          <w:szCs w:val="24"/>
        </w:rPr>
        <w:t>Автографы на книгах как источник краеведческих исследований (по материалам фонда редких книг библиотеки им. Ф.</w:t>
      </w:r>
      <w:r w:rsidR="006E603A">
        <w:rPr>
          <w:b/>
          <w:sz w:val="24"/>
          <w:szCs w:val="24"/>
        </w:rPr>
        <w:t xml:space="preserve"> </w:t>
      </w:r>
      <w:r w:rsidRPr="007623A5">
        <w:rPr>
          <w:b/>
          <w:sz w:val="24"/>
          <w:szCs w:val="24"/>
        </w:rPr>
        <w:t>Ф. Павленкова Верхней Туры)</w:t>
      </w:r>
    </w:p>
    <w:p w:rsidR="00FF3208" w:rsidRPr="007623A5" w:rsidRDefault="00FF3208" w:rsidP="00103540">
      <w:pPr>
        <w:pStyle w:val="20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7623A5">
        <w:rPr>
          <w:b/>
          <w:i/>
          <w:sz w:val="24"/>
          <w:szCs w:val="24"/>
        </w:rPr>
        <w:t>Александрова</w:t>
      </w:r>
      <w:r>
        <w:rPr>
          <w:b/>
          <w:i/>
          <w:sz w:val="24"/>
          <w:szCs w:val="24"/>
        </w:rPr>
        <w:t xml:space="preserve"> </w:t>
      </w:r>
      <w:r w:rsidRPr="007623A5">
        <w:rPr>
          <w:b/>
          <w:i/>
          <w:sz w:val="24"/>
          <w:szCs w:val="24"/>
        </w:rPr>
        <w:t>Любовь Николаевна</w:t>
      </w:r>
      <w:r w:rsidRPr="007623A5">
        <w:rPr>
          <w:i/>
          <w:sz w:val="24"/>
          <w:szCs w:val="24"/>
        </w:rPr>
        <w:t xml:space="preserve">, главный библиотекарь МКУК «Центральная городская библиотека им. Ф. Ф. Павленкова» </w:t>
      </w:r>
      <w:r>
        <w:rPr>
          <w:i/>
          <w:sz w:val="24"/>
          <w:szCs w:val="24"/>
        </w:rPr>
        <w:t>(г.</w:t>
      </w:r>
      <w:r w:rsidRPr="007623A5">
        <w:rPr>
          <w:i/>
          <w:sz w:val="24"/>
          <w:szCs w:val="24"/>
        </w:rPr>
        <w:t xml:space="preserve"> Верхняя Тура</w:t>
      </w:r>
      <w:bookmarkStart w:id="1" w:name="bookmark0"/>
      <w:r>
        <w:rPr>
          <w:i/>
          <w:sz w:val="24"/>
          <w:szCs w:val="24"/>
        </w:rPr>
        <w:t>, Свердловская область)</w:t>
      </w:r>
    </w:p>
    <w:bookmarkEnd w:id="1"/>
    <w:p w:rsidR="00FF3208" w:rsidRPr="009465B0" w:rsidRDefault="00FF3208" w:rsidP="0010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FF3208" w:rsidRPr="009465B0" w:rsidSect="009465B0">
      <w:pgSz w:w="11906" w:h="16838"/>
      <w:pgMar w:top="567" w:right="85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8B"/>
    <w:rsid w:val="00101882"/>
    <w:rsid w:val="00103540"/>
    <w:rsid w:val="001A5837"/>
    <w:rsid w:val="001E252C"/>
    <w:rsid w:val="002169C6"/>
    <w:rsid w:val="00364866"/>
    <w:rsid w:val="003A257C"/>
    <w:rsid w:val="00465C06"/>
    <w:rsid w:val="00500A77"/>
    <w:rsid w:val="00587051"/>
    <w:rsid w:val="005E669E"/>
    <w:rsid w:val="006E603A"/>
    <w:rsid w:val="007E76BB"/>
    <w:rsid w:val="009465B0"/>
    <w:rsid w:val="00974478"/>
    <w:rsid w:val="00A314A3"/>
    <w:rsid w:val="00A76B06"/>
    <w:rsid w:val="00BC093D"/>
    <w:rsid w:val="00C80CDD"/>
    <w:rsid w:val="00E0457B"/>
    <w:rsid w:val="00E218FB"/>
    <w:rsid w:val="00F30B72"/>
    <w:rsid w:val="00FD0B8B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2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FF32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208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FF3208"/>
    <w:pPr>
      <w:spacing w:after="0" w:line="240" w:lineRule="auto"/>
    </w:pPr>
  </w:style>
  <w:style w:type="character" w:styleId="a7">
    <w:name w:val="Strong"/>
    <w:basedOn w:val="a0"/>
    <w:uiPriority w:val="22"/>
    <w:qFormat/>
    <w:rsid w:val="00FF3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2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FF32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208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FF3208"/>
    <w:pPr>
      <w:spacing w:after="0" w:line="240" w:lineRule="auto"/>
    </w:pPr>
  </w:style>
  <w:style w:type="character" w:styleId="a7">
    <w:name w:val="Strong"/>
    <w:basedOn w:val="a0"/>
    <w:uiPriority w:val="22"/>
    <w:qFormat/>
    <w:rsid w:val="00FF3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Людмила Алексеевна</cp:lastModifiedBy>
  <cp:revision>2</cp:revision>
  <cp:lastPrinted>2014-11-21T14:44:00Z</cp:lastPrinted>
  <dcterms:created xsi:type="dcterms:W3CDTF">2015-01-19T10:11:00Z</dcterms:created>
  <dcterms:modified xsi:type="dcterms:W3CDTF">2015-01-19T10:11:00Z</dcterms:modified>
</cp:coreProperties>
</file>